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C6C5" w14:textId="0B810B5C" w:rsidR="00142D8D" w:rsidRDefault="00142D8D" w:rsidP="00984E59">
      <w:pPr>
        <w:rPr>
          <w:rFonts w:ascii="TH SarabunPSK" w:hAnsi="TH SarabunPSK" w:cs="TH SarabunPSK"/>
          <w:sz w:val="36"/>
          <w:szCs w:val="36"/>
        </w:rPr>
      </w:pPr>
    </w:p>
    <w:p w14:paraId="709D8C01" w14:textId="77777777" w:rsidR="00142D8D" w:rsidRDefault="00142D8D" w:rsidP="00984E59">
      <w:pPr>
        <w:rPr>
          <w:rFonts w:ascii="TH SarabunPSK" w:hAnsi="TH SarabunPSK" w:cs="TH SarabunPSK"/>
          <w:sz w:val="36"/>
          <w:szCs w:val="36"/>
        </w:rPr>
      </w:pPr>
    </w:p>
    <w:p w14:paraId="00D4BB04" w14:textId="49C34815" w:rsidR="00984E59" w:rsidRDefault="00984E59" w:rsidP="00984E59">
      <w:pPr>
        <w:rPr>
          <w:rFonts w:ascii="TH SarabunPSK" w:hAnsi="TH SarabunPSK" w:cs="TH SarabunPSK"/>
          <w:b/>
          <w:bCs/>
          <w:sz w:val="40"/>
          <w:szCs w:val="40"/>
        </w:rPr>
      </w:pPr>
      <w:r w:rsidRPr="00142D8D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142D8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142D8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142D8D">
        <w:rPr>
          <w:rFonts w:ascii="TH SarabunPSK" w:hAnsi="TH SarabunPSK" w:cs="TH SarabunPSK" w:hint="cs"/>
          <w:b/>
          <w:bCs/>
          <w:sz w:val="40"/>
          <w:szCs w:val="40"/>
          <w:cs/>
        </w:rPr>
        <w:t>เสมียนตราจังหวัด/เสมียนตราอำเภอ ทุกท่าน</w:t>
      </w:r>
      <w:r w:rsidRPr="00142D8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3B1363A" w14:textId="77777777" w:rsidR="00142D8D" w:rsidRPr="00142D8D" w:rsidRDefault="00142D8D" w:rsidP="00984E5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DBD137" w14:textId="55846E09" w:rsidR="00984E59" w:rsidRPr="00142D8D" w:rsidRDefault="00984E59" w:rsidP="00142D8D">
      <w:pPr>
        <w:spacing w:after="0" w:line="264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142D8D">
        <w:rPr>
          <w:rFonts w:ascii="TH SarabunPSK" w:hAnsi="TH SarabunPSK" w:cs="TH SarabunPSK"/>
          <w:sz w:val="36"/>
          <w:szCs w:val="36"/>
          <w:cs/>
        </w:rPr>
        <w:t xml:space="preserve">เนื่องจากทาง </w:t>
      </w:r>
      <w:proofErr w:type="spellStart"/>
      <w:r w:rsidRPr="00142D8D">
        <w:rPr>
          <w:rFonts w:ascii="TH SarabunPSK" w:hAnsi="TH SarabunPSK" w:cs="TH SarabunPSK"/>
          <w:sz w:val="36"/>
          <w:szCs w:val="36"/>
          <w:cs/>
        </w:rPr>
        <w:t>ศส</w:t>
      </w:r>
      <w:proofErr w:type="spellEnd"/>
      <w:r w:rsidRPr="00142D8D">
        <w:rPr>
          <w:rFonts w:ascii="TH SarabunPSK" w:hAnsi="TH SarabunPSK" w:cs="TH SarabunPSK"/>
          <w:sz w:val="36"/>
          <w:szCs w:val="36"/>
          <w:cs/>
        </w:rPr>
        <w:t xml:space="preserve">ป. มีการเพิ่มการเข้ารหัสในการเข้าใช้งานระบบ เพื่อเพิ่มความปลอดภัยในการเข้าใช้งาน หากเข้าใช้งานระบบ </w:t>
      </w:r>
      <w:proofErr w:type="spellStart"/>
      <w:r w:rsidRPr="00142D8D">
        <w:rPr>
          <w:rFonts w:ascii="TH SarabunPSK" w:hAnsi="TH SarabunPSK" w:cs="TH SarabunPSK"/>
          <w:sz w:val="36"/>
          <w:szCs w:val="36"/>
        </w:rPr>
        <w:t>efms</w:t>
      </w:r>
      <w:proofErr w:type="spellEnd"/>
      <w:r w:rsidRPr="00142D8D">
        <w:rPr>
          <w:rFonts w:ascii="TH SarabunPSK" w:hAnsi="TH SarabunPSK" w:cs="TH SarabunPSK"/>
          <w:sz w:val="36"/>
          <w:szCs w:val="36"/>
        </w:rPr>
        <w:t xml:space="preserve"> </w:t>
      </w:r>
      <w:r w:rsidRPr="00142D8D">
        <w:rPr>
          <w:rFonts w:ascii="TH SarabunPSK" w:hAnsi="TH SarabunPSK" w:cs="TH SarabunPSK"/>
          <w:sz w:val="36"/>
          <w:szCs w:val="36"/>
          <w:cs/>
        </w:rPr>
        <w:t>ด้วย</w:t>
      </w:r>
      <w:proofErr w:type="spellStart"/>
      <w:r w:rsidRPr="00142D8D">
        <w:rPr>
          <w:rFonts w:ascii="TH SarabunPSK" w:hAnsi="TH SarabunPSK" w:cs="TH SarabunPSK"/>
          <w:sz w:val="36"/>
          <w:szCs w:val="36"/>
          <w:cs/>
        </w:rPr>
        <w:t>ลิ้งค์</w:t>
      </w:r>
      <w:proofErr w:type="spellEnd"/>
      <w:r w:rsidRPr="00142D8D">
        <w:rPr>
          <w:rFonts w:ascii="TH SarabunPSK" w:hAnsi="TH SarabunPSK" w:cs="TH SarabunPSK"/>
          <w:sz w:val="36"/>
          <w:szCs w:val="36"/>
          <w:cs/>
        </w:rPr>
        <w:t>เข้าระบบเดิม (</w:t>
      </w:r>
      <w:r w:rsidRPr="00142D8D">
        <w:rPr>
          <w:rFonts w:ascii="TH SarabunPSK" w:hAnsi="TH SarabunPSK" w:cs="TH SarabunPSK"/>
          <w:sz w:val="36"/>
          <w:szCs w:val="36"/>
        </w:rPr>
        <w:t xml:space="preserve">http://efms-test.dopa.go.th) </w:t>
      </w:r>
      <w:r w:rsidRPr="00142D8D">
        <w:rPr>
          <w:rFonts w:ascii="TH SarabunPSK" w:hAnsi="TH SarabunPSK" w:cs="TH SarabunPSK"/>
          <w:sz w:val="36"/>
          <w:szCs w:val="36"/>
          <w:cs/>
        </w:rPr>
        <w:t xml:space="preserve">ไม่ได้ ให้พิมพ์ </w:t>
      </w:r>
      <w:r w:rsidRPr="00142D8D">
        <w:rPr>
          <w:rFonts w:ascii="TH SarabunPSK" w:hAnsi="TH SarabunPSK" w:cs="TH SarabunPSK"/>
          <w:sz w:val="36"/>
          <w:szCs w:val="36"/>
        </w:rPr>
        <w:t xml:space="preserve">https://efms-test.dopa.go.th </w:t>
      </w:r>
      <w:r w:rsidRPr="00142D8D">
        <w:rPr>
          <w:rFonts w:ascii="TH SarabunPSK" w:hAnsi="TH SarabunPSK" w:cs="TH SarabunPSK"/>
          <w:sz w:val="36"/>
          <w:szCs w:val="36"/>
          <w:cs/>
        </w:rPr>
        <w:t xml:space="preserve">เพิ่ม </w:t>
      </w:r>
      <w:r w:rsidRPr="00142D8D">
        <w:rPr>
          <w:rFonts w:ascii="TH SarabunPSK" w:hAnsi="TH SarabunPSK" w:cs="TH SarabunPSK"/>
          <w:sz w:val="36"/>
          <w:szCs w:val="36"/>
        </w:rPr>
        <w:t xml:space="preserve">s </w:t>
      </w:r>
      <w:r w:rsidRPr="00142D8D">
        <w:rPr>
          <w:rFonts w:ascii="TH SarabunPSK" w:hAnsi="TH SarabunPSK" w:cs="TH SarabunPSK"/>
          <w:sz w:val="36"/>
          <w:szCs w:val="36"/>
          <w:cs/>
        </w:rPr>
        <w:t xml:space="preserve">ท้าย </w:t>
      </w:r>
      <w:r w:rsidRPr="00142D8D">
        <w:rPr>
          <w:rFonts w:ascii="TH SarabunPSK" w:hAnsi="TH SarabunPSK" w:cs="TH SarabunPSK"/>
          <w:sz w:val="36"/>
          <w:szCs w:val="36"/>
        </w:rPr>
        <w:t xml:space="preserve">http </w:t>
      </w:r>
      <w:r w:rsidRPr="00142D8D">
        <w:rPr>
          <w:rFonts w:ascii="TH SarabunPSK" w:hAnsi="TH SarabunPSK" w:cs="TH SarabunPSK"/>
          <w:sz w:val="36"/>
          <w:szCs w:val="36"/>
          <w:cs/>
        </w:rPr>
        <w:t>ไปอีกหนึ่งตัวจะทำให้เข้าใช้งานได้ค</w:t>
      </w:r>
      <w:r w:rsidRPr="00142D8D">
        <w:rPr>
          <w:rFonts w:ascii="TH SarabunPSK" w:hAnsi="TH SarabunPSK" w:cs="TH SarabunPSK" w:hint="cs"/>
          <w:sz w:val="36"/>
          <w:szCs w:val="36"/>
          <w:cs/>
        </w:rPr>
        <w:t>่ะ</w:t>
      </w:r>
    </w:p>
    <w:p w14:paraId="08F5EB7F" w14:textId="77777777" w:rsidR="00984E59" w:rsidRPr="00142D8D" w:rsidRDefault="00984E59" w:rsidP="00984E59">
      <w:pPr>
        <w:spacing w:after="0" w:line="264" w:lineRule="auto"/>
        <w:rPr>
          <w:rFonts w:ascii="TH SarabunPSK" w:hAnsi="TH SarabunPSK" w:cs="TH SarabunPSK"/>
          <w:sz w:val="36"/>
          <w:szCs w:val="36"/>
        </w:rPr>
      </w:pPr>
    </w:p>
    <w:p w14:paraId="42123BA1" w14:textId="77777777" w:rsidR="00142D8D" w:rsidRDefault="00984E59" w:rsidP="00142D8D">
      <w:pPr>
        <w:spacing w:after="0" w:line="264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142D8D">
        <w:rPr>
          <w:rFonts w:ascii="TH SarabunPSK" w:hAnsi="TH SarabunPSK" w:cs="TH SarabunPSK"/>
          <w:sz w:val="36"/>
          <w:szCs w:val="36"/>
          <w:cs/>
        </w:rPr>
        <w:t>หากเครื่อง</w:t>
      </w:r>
      <w:r w:rsidRPr="00142D8D">
        <w:rPr>
          <w:rFonts w:ascii="TH SarabunPSK" w:hAnsi="TH SarabunPSK" w:cs="TH SarabunPSK" w:hint="cs"/>
          <w:sz w:val="36"/>
          <w:szCs w:val="36"/>
          <w:cs/>
        </w:rPr>
        <w:t>คอมพิวเตอร์</w:t>
      </w:r>
      <w:r w:rsidRPr="00142D8D">
        <w:rPr>
          <w:rFonts w:ascii="TH SarabunPSK" w:hAnsi="TH SarabunPSK" w:cs="TH SarabunPSK"/>
          <w:sz w:val="36"/>
          <w:szCs w:val="36"/>
          <w:cs/>
        </w:rPr>
        <w:t>ใดกดเข้าผ่านลิงค์เดิมแล้วใช้งานไม่ได้</w:t>
      </w:r>
      <w:r w:rsidRPr="00142D8D">
        <w:rPr>
          <w:rFonts w:ascii="TH SarabunPSK" w:hAnsi="TH SarabunPSK" w:cs="TH SarabunPSK"/>
          <w:sz w:val="36"/>
          <w:szCs w:val="36"/>
        </w:rPr>
        <w:t xml:space="preserve"> </w:t>
      </w:r>
      <w:r w:rsidRPr="00142D8D">
        <w:rPr>
          <w:rFonts w:ascii="TH SarabunPSK" w:hAnsi="TH SarabunPSK" w:cs="TH SarabunPSK"/>
          <w:sz w:val="36"/>
          <w:szCs w:val="36"/>
          <w:cs/>
        </w:rPr>
        <w:t xml:space="preserve">เนื่องจาก </w:t>
      </w:r>
      <w:r w:rsidRPr="00142D8D">
        <w:rPr>
          <w:rFonts w:ascii="TH SarabunPSK" w:hAnsi="TH SarabunPSK" w:cs="TH SarabunPSK"/>
          <w:b/>
          <w:bCs/>
          <w:sz w:val="36"/>
          <w:szCs w:val="36"/>
          <w:cs/>
        </w:rPr>
        <w:t xml:space="preserve">**  มีการจำ </w:t>
      </w:r>
      <w:r w:rsidRPr="00142D8D">
        <w:rPr>
          <w:rFonts w:ascii="TH SarabunPSK" w:hAnsi="TH SarabunPSK" w:cs="TH SarabunPSK"/>
          <w:b/>
          <w:bCs/>
          <w:sz w:val="36"/>
          <w:szCs w:val="36"/>
        </w:rPr>
        <w:t xml:space="preserve">password </w:t>
      </w:r>
      <w:r w:rsidRPr="00142D8D">
        <w:rPr>
          <w:rFonts w:ascii="TH SarabunPSK" w:hAnsi="TH SarabunPSK" w:cs="TH SarabunPSK"/>
          <w:b/>
          <w:bCs/>
          <w:sz w:val="36"/>
          <w:szCs w:val="36"/>
          <w:cs/>
        </w:rPr>
        <w:t>ไว้ ทำให้ระบบไม่รู้จัก  **</w:t>
      </w:r>
      <w:r w:rsidRPr="00142D8D">
        <w:rPr>
          <w:rFonts w:ascii="TH SarabunPSK" w:hAnsi="TH SarabunPSK" w:cs="TH SarabunPSK"/>
          <w:sz w:val="36"/>
          <w:szCs w:val="36"/>
        </w:rPr>
        <w:t xml:space="preserve">  </w:t>
      </w:r>
    </w:p>
    <w:p w14:paraId="2D137F2B" w14:textId="2F27149C" w:rsidR="00984E59" w:rsidRDefault="00984E59" w:rsidP="00984E59">
      <w:pPr>
        <w:spacing w:after="0" w:line="264" w:lineRule="auto"/>
        <w:rPr>
          <w:rFonts w:ascii="TH SarabunPSK" w:hAnsi="TH SarabunPSK" w:cs="TH SarabunPSK"/>
          <w:sz w:val="36"/>
          <w:szCs w:val="36"/>
        </w:rPr>
      </w:pPr>
      <w:r w:rsidRPr="00142D8D">
        <w:rPr>
          <w:rFonts w:ascii="TH SarabunPSK" w:hAnsi="TH SarabunPSK" w:cs="TH SarabunPSK" w:hint="cs"/>
          <w:sz w:val="36"/>
          <w:szCs w:val="36"/>
          <w:cs/>
        </w:rPr>
        <w:t>แก้ไขโดยการ</w:t>
      </w:r>
      <w:r w:rsidRPr="00142D8D">
        <w:rPr>
          <w:rFonts w:ascii="TH SarabunPSK" w:hAnsi="TH SarabunPSK" w:cs="TH SarabunPSK"/>
          <w:sz w:val="36"/>
          <w:szCs w:val="36"/>
          <w:cs/>
        </w:rPr>
        <w:t xml:space="preserve">ให้  </w:t>
      </w:r>
      <w:r w:rsidRPr="00142D8D">
        <w:rPr>
          <w:rFonts w:ascii="TH SarabunPSK" w:hAnsi="TH SarabunPSK" w:cs="TH SarabunPSK"/>
          <w:sz w:val="36"/>
          <w:szCs w:val="36"/>
        </w:rPr>
        <w:t xml:space="preserve">login </w:t>
      </w:r>
      <w:r w:rsidRPr="00142D8D">
        <w:rPr>
          <w:rFonts w:ascii="TH SarabunPSK" w:hAnsi="TH SarabunPSK" w:cs="TH SarabunPSK"/>
          <w:sz w:val="36"/>
          <w:szCs w:val="36"/>
          <w:cs/>
        </w:rPr>
        <w:t>ด้วย</w:t>
      </w:r>
      <w:proofErr w:type="spellStart"/>
      <w:r w:rsidRPr="00142D8D">
        <w:rPr>
          <w:rFonts w:ascii="TH SarabunPSK" w:hAnsi="TH SarabunPSK" w:cs="TH SarabunPSK"/>
          <w:sz w:val="36"/>
          <w:szCs w:val="36"/>
          <w:cs/>
        </w:rPr>
        <w:t>ลิ้ง</w:t>
      </w:r>
      <w:r w:rsidRPr="00142D8D">
        <w:rPr>
          <w:rFonts w:ascii="TH SarabunPSK" w:hAnsi="TH SarabunPSK" w:cs="TH SarabunPSK" w:hint="cs"/>
          <w:sz w:val="36"/>
          <w:szCs w:val="36"/>
          <w:cs/>
        </w:rPr>
        <w:t>ค์</w:t>
      </w:r>
      <w:proofErr w:type="spellEnd"/>
      <w:r w:rsidRPr="00142D8D">
        <w:rPr>
          <w:rFonts w:ascii="TH SarabunPSK" w:hAnsi="TH SarabunPSK" w:cs="TH SarabunPSK"/>
          <w:sz w:val="36"/>
          <w:szCs w:val="36"/>
          <w:cs/>
        </w:rPr>
        <w:t xml:space="preserve">ใหม่  แล้วกด จำ </w:t>
      </w:r>
      <w:r w:rsidRPr="00142D8D">
        <w:rPr>
          <w:rFonts w:ascii="TH SarabunPSK" w:hAnsi="TH SarabunPSK" w:cs="TH SarabunPSK"/>
          <w:sz w:val="36"/>
          <w:szCs w:val="36"/>
        </w:rPr>
        <w:t xml:space="preserve">password </w:t>
      </w:r>
      <w:r w:rsidRPr="00142D8D">
        <w:rPr>
          <w:rFonts w:ascii="TH SarabunPSK" w:hAnsi="TH SarabunPSK" w:cs="TH SarabunPSK"/>
          <w:sz w:val="36"/>
          <w:szCs w:val="36"/>
          <w:cs/>
        </w:rPr>
        <w:t>ก็จะเข้าใช้งานได้ค่ะ</w:t>
      </w:r>
    </w:p>
    <w:p w14:paraId="094E8316" w14:textId="77777777" w:rsidR="00B86CDA" w:rsidRPr="00142D8D" w:rsidRDefault="00B86CDA" w:rsidP="00984E59">
      <w:pPr>
        <w:spacing w:after="0" w:line="264" w:lineRule="auto"/>
        <w:rPr>
          <w:rFonts w:ascii="TH SarabunPSK" w:hAnsi="TH SarabunPSK" w:cs="TH SarabunPSK"/>
          <w:sz w:val="36"/>
          <w:szCs w:val="36"/>
        </w:rPr>
      </w:pPr>
    </w:p>
    <w:p w14:paraId="6002616C" w14:textId="77777777" w:rsidR="00984E59" w:rsidRPr="00142D8D" w:rsidRDefault="00984E59" w:rsidP="00984E59">
      <w:pPr>
        <w:spacing w:after="0" w:line="264" w:lineRule="auto"/>
        <w:rPr>
          <w:rFonts w:ascii="TH SarabunPSK" w:hAnsi="TH SarabunPSK" w:cs="TH SarabunPSK"/>
          <w:sz w:val="36"/>
          <w:szCs w:val="36"/>
        </w:rPr>
      </w:pPr>
    </w:p>
    <w:p w14:paraId="56604D0A" w14:textId="11376B87" w:rsidR="00984E59" w:rsidRPr="00B86CDA" w:rsidRDefault="00984E59" w:rsidP="00984E59">
      <w:pPr>
        <w:spacing w:after="0" w:line="264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proofErr w:type="spellStart"/>
      <w:r w:rsidRPr="00B86CD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ลิ</w:t>
      </w:r>
      <w:r w:rsidRPr="00B86C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้</w:t>
      </w:r>
      <w:r w:rsidRPr="00B86CD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งค์</w:t>
      </w:r>
      <w:proofErr w:type="spellEnd"/>
      <w:r w:rsidRPr="00B86CD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ใหม่</w:t>
      </w:r>
      <w:r w:rsidR="00B86CDA" w:rsidRPr="00B86CD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</w:t>
      </w:r>
      <w:r w:rsidRPr="00B86CD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</w:t>
      </w:r>
      <w:hyperlink r:id="rId4" w:history="1">
        <w:r w:rsidR="00142D8D" w:rsidRPr="00B86CDA">
          <w:rPr>
            <w:rStyle w:val="a3"/>
            <w:rFonts w:ascii="TH SarabunPSK" w:hAnsi="TH SarabunPSK" w:cs="TH SarabunPSK"/>
            <w:b/>
            <w:bCs/>
            <w:color w:val="FF0000"/>
            <w:sz w:val="40"/>
            <w:szCs w:val="40"/>
          </w:rPr>
          <w:t>https://efms-test.dopa.go.th</w:t>
        </w:r>
      </w:hyperlink>
    </w:p>
    <w:p w14:paraId="0E753176" w14:textId="1203DB97" w:rsidR="00142D8D" w:rsidRDefault="00142D8D" w:rsidP="00984E59">
      <w:pPr>
        <w:spacing w:after="0" w:line="264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90BE5F4" w14:textId="77777777" w:rsidR="00142D8D" w:rsidRPr="00142D8D" w:rsidRDefault="00142D8D" w:rsidP="00984E59">
      <w:pPr>
        <w:spacing w:after="0" w:line="264" w:lineRule="auto"/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</w:p>
    <w:sectPr w:rsidR="00142D8D" w:rsidRPr="00142D8D" w:rsidSect="00064C68">
      <w:pgSz w:w="16838" w:h="11906" w:orient="landscape"/>
      <w:pgMar w:top="1276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9"/>
    <w:rsid w:val="00064C68"/>
    <w:rsid w:val="00142D8D"/>
    <w:rsid w:val="00984E59"/>
    <w:rsid w:val="00B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4552"/>
  <w15:chartTrackingRefBased/>
  <w15:docId w15:val="{8C6D4398-B46E-4AB7-8201-1663A7CF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D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fms-test.dopa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อัญชลี ตูวิเชียร</dc:creator>
  <cp:keywords/>
  <dc:description/>
  <cp:lastModifiedBy>อัญชลี ตูวิเชียร</cp:lastModifiedBy>
  <cp:revision>4</cp:revision>
  <dcterms:created xsi:type="dcterms:W3CDTF">2022-11-28T01:52:00Z</dcterms:created>
  <dcterms:modified xsi:type="dcterms:W3CDTF">2022-11-28T02:02:00Z</dcterms:modified>
</cp:coreProperties>
</file>